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5CE" w:rsidRPr="00C30B50" w:rsidRDefault="008A3490" w:rsidP="003B772B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C30B50">
        <w:rPr>
          <w:rFonts w:ascii="Times New Roman" w:hAnsi="Times New Roman" w:cs="Times New Roman"/>
          <w:b/>
          <w:color w:val="FF0000"/>
          <w:sz w:val="32"/>
          <w:szCs w:val="32"/>
        </w:rPr>
        <w:t>1 с</w:t>
      </w:r>
      <w:r w:rsidR="009765CE" w:rsidRPr="00C30B50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лайд: </w:t>
      </w:r>
      <w:r w:rsidR="00D15731" w:rsidRPr="00C30B50">
        <w:rPr>
          <w:rFonts w:ascii="Times New Roman" w:hAnsi="Times New Roman" w:cs="Times New Roman"/>
          <w:b/>
          <w:color w:val="FF0000"/>
          <w:sz w:val="28"/>
          <w:szCs w:val="28"/>
        </w:rPr>
        <w:t>«</w:t>
      </w:r>
      <w:r w:rsidR="009765CE" w:rsidRPr="00C30B5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Единое образовательное пространство социума и ДОО как одно из </w:t>
      </w:r>
      <w:r w:rsidR="004474E1" w:rsidRPr="00C30B50">
        <w:rPr>
          <w:rFonts w:ascii="Times New Roman" w:hAnsi="Times New Roman" w:cs="Times New Roman"/>
          <w:b/>
          <w:color w:val="FF0000"/>
          <w:sz w:val="28"/>
          <w:szCs w:val="28"/>
        </w:rPr>
        <w:t>условий реализации практико-ориентированного образования</w:t>
      </w:r>
      <w:r w:rsidR="00D15731" w:rsidRPr="00C30B50">
        <w:rPr>
          <w:rFonts w:ascii="Times New Roman" w:hAnsi="Times New Roman" w:cs="Times New Roman"/>
          <w:b/>
          <w:color w:val="FF0000"/>
          <w:sz w:val="28"/>
          <w:szCs w:val="28"/>
        </w:rPr>
        <w:t>»</w:t>
      </w:r>
    </w:p>
    <w:p w:rsidR="00D15731" w:rsidRDefault="00D15731" w:rsidP="009765C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Добрый день, уважаемые коллеги!</w:t>
      </w:r>
    </w:p>
    <w:p w:rsidR="00C30B50" w:rsidRDefault="004E0567" w:rsidP="009765C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все знаем, что д</w:t>
      </w:r>
      <w:r w:rsidR="003B772B" w:rsidRPr="00BC7C96">
        <w:rPr>
          <w:rFonts w:ascii="Times New Roman" w:hAnsi="Times New Roman" w:cs="Times New Roman"/>
          <w:sz w:val="28"/>
          <w:szCs w:val="28"/>
        </w:rPr>
        <w:t>ошко</w:t>
      </w:r>
      <w:bookmarkStart w:id="0" w:name="_GoBack"/>
      <w:bookmarkEnd w:id="0"/>
      <w:r w:rsidR="003B772B" w:rsidRPr="00BC7C96">
        <w:rPr>
          <w:rFonts w:ascii="Times New Roman" w:hAnsi="Times New Roman" w:cs="Times New Roman"/>
          <w:sz w:val="28"/>
          <w:szCs w:val="28"/>
        </w:rPr>
        <w:t>льный возраст является фундаментальным периодом</w:t>
      </w:r>
      <w:r w:rsidR="003B772B">
        <w:rPr>
          <w:rFonts w:ascii="Times New Roman" w:hAnsi="Times New Roman" w:cs="Times New Roman"/>
          <w:sz w:val="28"/>
          <w:szCs w:val="28"/>
        </w:rPr>
        <w:t xml:space="preserve"> целенаправленного развития базовых качеств личности. У ребенка появляются наклонности, способности, определенные потребности и, зная психологические особенности малыша, можно прогнозировать его личностный рост в том или ином виде деятельности.</w:t>
      </w:r>
      <w:r w:rsidR="00C30B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0B50" w:rsidRPr="00C30B50" w:rsidRDefault="00C30B50" w:rsidP="00C30B50">
      <w:pPr>
        <w:pStyle w:val="a3"/>
        <w:spacing w:before="0" w:beforeAutospacing="0" w:after="0" w:afterAutospacing="0" w:line="276" w:lineRule="auto"/>
        <w:rPr>
          <w:b/>
          <w:sz w:val="36"/>
          <w:szCs w:val="36"/>
        </w:rPr>
      </w:pPr>
      <w:r w:rsidRPr="00C30B50">
        <w:rPr>
          <w:b/>
          <w:color w:val="FF0000"/>
          <w:sz w:val="28"/>
          <w:szCs w:val="28"/>
        </w:rPr>
        <w:t>2 слайд:</w:t>
      </w:r>
      <w:r w:rsidRPr="00C30B50">
        <w:rPr>
          <w:rStyle w:val="c0"/>
          <w:b/>
          <w:sz w:val="28"/>
          <w:szCs w:val="28"/>
        </w:rPr>
        <w:t xml:space="preserve">   </w:t>
      </w:r>
      <w:r w:rsidRPr="00C30B50">
        <w:rPr>
          <w:rStyle w:val="c0"/>
          <w:b/>
          <w:color w:val="FF0000"/>
          <w:sz w:val="28"/>
          <w:szCs w:val="28"/>
        </w:rPr>
        <w:t>«</w:t>
      </w:r>
      <w:r w:rsidRPr="00C30B50">
        <w:rPr>
          <w:b/>
          <w:color w:val="FF0000"/>
          <w:sz w:val="28"/>
          <w:szCs w:val="28"/>
        </w:rPr>
        <w:t>Знакомство  с профессиями взрослых – одно из направлений в работе по реализации практико-ориентированного обучения в ДОО».</w:t>
      </w:r>
    </w:p>
    <w:p w:rsidR="005C3AA7" w:rsidRPr="005C3AA7" w:rsidRDefault="00F0520C" w:rsidP="005C3AA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52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Ознакомление с труд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ом взрослых </w:t>
      </w:r>
      <w:r w:rsidR="00BB4C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происходит с  младшего дошкольного возраста</w:t>
      </w:r>
      <w:r w:rsidRPr="00F052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когда дети через сказки, общение </w:t>
      </w:r>
      <w:proofErr w:type="gramStart"/>
      <w:r w:rsidRPr="00F052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proofErr w:type="gramEnd"/>
      <w:r w:rsidRPr="00F052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взрослым</w:t>
      </w:r>
      <w:r w:rsidR="005C3A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BB4C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наблюдения за близкими</w:t>
      </w:r>
      <w:r w:rsidR="005C3A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C3AA7" w:rsidRPr="00F052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узнают о разных профессиях.</w:t>
      </w:r>
      <w:r w:rsidR="005C3AA7" w:rsidRPr="004C53B1">
        <w:rPr>
          <w:color w:val="000000"/>
          <w:shd w:val="clear" w:color="auto" w:fill="FFFFFF"/>
        </w:rPr>
        <w:t xml:space="preserve"> </w:t>
      </w:r>
      <w:r w:rsidR="005C3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Играя, они </w:t>
      </w:r>
      <w:r w:rsidR="005C3AA7" w:rsidRPr="005C3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часто подражают взрослым и воспроизводят их действия, присваива</w:t>
      </w:r>
      <w:r w:rsidR="00755A3F">
        <w:rPr>
          <w:rFonts w:ascii="Times New Roman" w:eastAsia="Times New Roman" w:hAnsi="Times New Roman" w:cs="Times New Roman"/>
          <w:sz w:val="28"/>
          <w:szCs w:val="28"/>
          <w:lang w:eastAsia="ru-RU"/>
        </w:rPr>
        <w:t>я себе роли воспитателей, медсестры</w:t>
      </w:r>
      <w:r w:rsidR="005C3AA7" w:rsidRPr="005C3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B4C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помощника воспитателя</w:t>
      </w:r>
      <w:r w:rsidR="005C3AA7" w:rsidRPr="005C3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т.д.</w:t>
      </w:r>
    </w:p>
    <w:p w:rsidR="00B561A7" w:rsidRDefault="00C85165" w:rsidP="00B561A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В старшем дошкольном возрасте в системе и целенаправленно продолжается работа по ознакомлению </w:t>
      </w:r>
      <w:r w:rsidR="003B772B" w:rsidRPr="003B772B">
        <w:rPr>
          <w:sz w:val="28"/>
          <w:szCs w:val="28"/>
        </w:rPr>
        <w:t xml:space="preserve"> </w:t>
      </w:r>
      <w:r w:rsidR="00C61A6E">
        <w:rPr>
          <w:sz w:val="28"/>
          <w:szCs w:val="28"/>
        </w:rPr>
        <w:t>с профессиями.</w:t>
      </w:r>
    </w:p>
    <w:p w:rsidR="003B772B" w:rsidRDefault="003B772B" w:rsidP="00B561A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B772B">
        <w:rPr>
          <w:sz w:val="28"/>
          <w:szCs w:val="28"/>
        </w:rPr>
        <w:t>Представление о профессиях позволяет детям глубже проникнуть в мир взрослых, понять и принять его</w:t>
      </w:r>
      <w:r w:rsidR="009765CE">
        <w:rPr>
          <w:sz w:val="28"/>
          <w:szCs w:val="28"/>
        </w:rPr>
        <w:t>.</w:t>
      </w:r>
    </w:p>
    <w:p w:rsidR="003B6DC1" w:rsidRDefault="003B6DC1" w:rsidP="009765C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66A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больше ребенок впитает информации и чем более</w:t>
      </w:r>
      <w:r w:rsidR="00976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разнообразна и богата она</w:t>
      </w:r>
      <w:r w:rsidRPr="00C9266A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тем легче ему будет сделать в будущем свой решающий выбор, который определит его жизнь. Раннее начало подготовки ребенка к выбору будущей профессии заключается не в навязывании ребенку того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кем он должен стать,</w:t>
      </w:r>
      <w:r w:rsidRPr="00C92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r w:rsidR="009765CE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том, чтобы познакомить</w:t>
      </w:r>
      <w:r w:rsidRPr="00C92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различными видами труда, чтобы облегчить ему самостоятельный выбор в да</w:t>
      </w:r>
      <w:r w:rsidR="00774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льнейшем. </w:t>
      </w:r>
      <w:r w:rsidRPr="00C92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больше разных умений и навыков приобретет ребенок в детстве, тем лучше он будет знать, и оценивать свои возможности в </w:t>
      </w:r>
      <w:proofErr w:type="gramStart"/>
      <w:r w:rsidRPr="00C9266A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старшем</w:t>
      </w:r>
      <w:proofErr w:type="gramEnd"/>
      <w:r w:rsidRPr="00C92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возрасте. </w:t>
      </w:r>
    </w:p>
    <w:p w:rsidR="00B561A7" w:rsidRDefault="00C61A6E" w:rsidP="00C61A6E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2F0A6B">
        <w:rPr>
          <w:sz w:val="28"/>
          <w:szCs w:val="28"/>
        </w:rPr>
        <w:t xml:space="preserve">В выборе содержания </w:t>
      </w:r>
      <w:r>
        <w:rPr>
          <w:sz w:val="28"/>
          <w:szCs w:val="28"/>
        </w:rPr>
        <w:t xml:space="preserve">мы </w:t>
      </w:r>
      <w:r w:rsidRPr="002F0A6B">
        <w:rPr>
          <w:sz w:val="28"/>
          <w:szCs w:val="28"/>
        </w:rPr>
        <w:t xml:space="preserve">ориентируемся на региональный и муниципальный </w:t>
      </w:r>
      <w:r>
        <w:rPr>
          <w:sz w:val="28"/>
          <w:szCs w:val="28"/>
        </w:rPr>
        <w:t xml:space="preserve">запрос </w:t>
      </w:r>
      <w:r w:rsidRPr="002F0A6B">
        <w:rPr>
          <w:sz w:val="28"/>
          <w:szCs w:val="28"/>
        </w:rPr>
        <w:t>р</w:t>
      </w:r>
      <w:r>
        <w:rPr>
          <w:sz w:val="28"/>
          <w:szCs w:val="28"/>
        </w:rPr>
        <w:t>ынка</w:t>
      </w:r>
      <w:r w:rsidR="00F84A05">
        <w:rPr>
          <w:sz w:val="28"/>
          <w:szCs w:val="28"/>
        </w:rPr>
        <w:t xml:space="preserve"> труда</w:t>
      </w:r>
      <w:r w:rsidR="00EF19EE">
        <w:rPr>
          <w:sz w:val="28"/>
          <w:szCs w:val="28"/>
        </w:rPr>
        <w:t>.</w:t>
      </w:r>
      <w:r w:rsidR="00F84A05">
        <w:rPr>
          <w:sz w:val="28"/>
          <w:szCs w:val="28"/>
        </w:rPr>
        <w:t xml:space="preserve">  В</w:t>
      </w:r>
      <w:r w:rsidRPr="002F0A6B">
        <w:rPr>
          <w:sz w:val="28"/>
          <w:szCs w:val="28"/>
        </w:rPr>
        <w:t xml:space="preserve"> первую очередь </w:t>
      </w:r>
      <w:r w:rsidR="00F84A05">
        <w:rPr>
          <w:sz w:val="28"/>
          <w:szCs w:val="28"/>
        </w:rPr>
        <w:t xml:space="preserve"> </w:t>
      </w:r>
      <w:r w:rsidR="00B561A7">
        <w:rPr>
          <w:sz w:val="28"/>
          <w:szCs w:val="28"/>
        </w:rPr>
        <w:t xml:space="preserve">нашими </w:t>
      </w:r>
      <w:r w:rsidR="00F84A05">
        <w:rPr>
          <w:sz w:val="28"/>
          <w:szCs w:val="28"/>
        </w:rPr>
        <w:t>социальными па</w:t>
      </w:r>
      <w:r w:rsidR="00B561A7">
        <w:rPr>
          <w:sz w:val="28"/>
          <w:szCs w:val="28"/>
        </w:rPr>
        <w:t xml:space="preserve">ртнерами </w:t>
      </w:r>
      <w:r w:rsidR="00F84A05">
        <w:rPr>
          <w:sz w:val="28"/>
          <w:szCs w:val="28"/>
        </w:rPr>
        <w:t xml:space="preserve"> являются</w:t>
      </w:r>
      <w:r w:rsidR="00D15731">
        <w:rPr>
          <w:sz w:val="28"/>
          <w:szCs w:val="28"/>
        </w:rPr>
        <w:t>,</w:t>
      </w:r>
      <w:r w:rsidR="00F84A05">
        <w:rPr>
          <w:sz w:val="28"/>
          <w:szCs w:val="28"/>
        </w:rPr>
        <w:t xml:space="preserve"> конечно</w:t>
      </w:r>
      <w:r w:rsidR="00D15731">
        <w:rPr>
          <w:sz w:val="28"/>
          <w:szCs w:val="28"/>
        </w:rPr>
        <w:t>,</w:t>
      </w:r>
      <w:r w:rsidR="00F84A05">
        <w:rPr>
          <w:sz w:val="28"/>
          <w:szCs w:val="28"/>
        </w:rPr>
        <w:t xml:space="preserve"> родители воспитанников. </w:t>
      </w:r>
      <w:r w:rsidR="000E609E">
        <w:rPr>
          <w:sz w:val="28"/>
          <w:szCs w:val="28"/>
        </w:rPr>
        <w:t>Помимо традици</w:t>
      </w:r>
      <w:r w:rsidR="00B561A7">
        <w:rPr>
          <w:sz w:val="28"/>
          <w:szCs w:val="28"/>
        </w:rPr>
        <w:t>о</w:t>
      </w:r>
      <w:r w:rsidR="000E609E">
        <w:rPr>
          <w:sz w:val="28"/>
          <w:szCs w:val="28"/>
        </w:rPr>
        <w:t>нных форм работы по ознакомлению с пр</w:t>
      </w:r>
      <w:r w:rsidR="00EF19EE">
        <w:rPr>
          <w:sz w:val="28"/>
          <w:szCs w:val="28"/>
        </w:rPr>
        <w:t xml:space="preserve">офессиями, мы используем новые:  презентации, компьютерные игры, виртуальные экскурсии и т.д. </w:t>
      </w:r>
    </w:p>
    <w:p w:rsidR="00C30B50" w:rsidRPr="00C30B50" w:rsidRDefault="00C30B50" w:rsidP="00C61A6E">
      <w:pPr>
        <w:pStyle w:val="a3"/>
        <w:spacing w:before="0" w:beforeAutospacing="0" w:after="0" w:afterAutospacing="0" w:line="276" w:lineRule="auto"/>
        <w:rPr>
          <w:b/>
          <w:color w:val="FF0000"/>
          <w:sz w:val="28"/>
          <w:szCs w:val="28"/>
        </w:rPr>
      </w:pPr>
      <w:r w:rsidRPr="00C30B50">
        <w:rPr>
          <w:b/>
          <w:color w:val="FF0000"/>
          <w:sz w:val="28"/>
          <w:szCs w:val="28"/>
        </w:rPr>
        <w:t>3 слайд» «Карусель детских вопросов»</w:t>
      </w:r>
    </w:p>
    <w:p w:rsidR="00B561A7" w:rsidRDefault="00413759" w:rsidP="00C61A6E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Хочу предложить вам </w:t>
      </w:r>
      <w:r w:rsidR="00EF19EE">
        <w:rPr>
          <w:sz w:val="28"/>
          <w:szCs w:val="28"/>
        </w:rPr>
        <w:t xml:space="preserve">наиболее </w:t>
      </w:r>
      <w:r w:rsidR="00E00F33">
        <w:rPr>
          <w:sz w:val="28"/>
          <w:szCs w:val="28"/>
        </w:rPr>
        <w:t>любимую нашими воспи</w:t>
      </w:r>
      <w:r w:rsidR="00B561A7">
        <w:rPr>
          <w:sz w:val="28"/>
          <w:szCs w:val="28"/>
        </w:rPr>
        <w:t>та</w:t>
      </w:r>
      <w:r w:rsidR="00E00F33">
        <w:rPr>
          <w:sz w:val="28"/>
          <w:szCs w:val="28"/>
        </w:rPr>
        <w:t xml:space="preserve">нниками и педагогами </w:t>
      </w:r>
      <w:r w:rsidR="00EF19EE">
        <w:rPr>
          <w:sz w:val="28"/>
          <w:szCs w:val="28"/>
        </w:rPr>
        <w:t>форму работы</w:t>
      </w:r>
      <w:r w:rsidR="00E00F33">
        <w:rPr>
          <w:sz w:val="28"/>
          <w:szCs w:val="28"/>
        </w:rPr>
        <w:t>.</w:t>
      </w:r>
      <w:r w:rsidR="00687509">
        <w:rPr>
          <w:sz w:val="28"/>
          <w:szCs w:val="28"/>
        </w:rPr>
        <w:t xml:space="preserve"> </w:t>
      </w:r>
      <w:r w:rsidR="00F84A05">
        <w:rPr>
          <w:sz w:val="28"/>
          <w:szCs w:val="28"/>
        </w:rPr>
        <w:t>Мы знакомим детей с профессиями родителей</w:t>
      </w:r>
      <w:r w:rsidR="00C61A6E" w:rsidRPr="002F0A6B">
        <w:rPr>
          <w:sz w:val="28"/>
          <w:szCs w:val="28"/>
        </w:rPr>
        <w:t>,</w:t>
      </w:r>
      <w:r w:rsidR="00EF19EE">
        <w:rPr>
          <w:sz w:val="28"/>
          <w:szCs w:val="28"/>
        </w:rPr>
        <w:t xml:space="preserve"> используя для этого игру</w:t>
      </w:r>
      <w:r w:rsidR="00287021">
        <w:rPr>
          <w:sz w:val="28"/>
          <w:szCs w:val="28"/>
        </w:rPr>
        <w:t xml:space="preserve"> «Карусель детских вопросов». Коротко об иг</w:t>
      </w:r>
      <w:r w:rsidR="00D15731">
        <w:rPr>
          <w:sz w:val="28"/>
          <w:szCs w:val="28"/>
        </w:rPr>
        <w:t>ре. Игра проходит в три этапа. На первом</w:t>
      </w:r>
      <w:r w:rsidR="00287021">
        <w:rPr>
          <w:sz w:val="28"/>
          <w:szCs w:val="28"/>
        </w:rPr>
        <w:t xml:space="preserve"> этап</w:t>
      </w:r>
      <w:r w:rsidR="00D15731">
        <w:rPr>
          <w:sz w:val="28"/>
          <w:szCs w:val="28"/>
        </w:rPr>
        <w:t>е</w:t>
      </w:r>
      <w:r w:rsidR="00287021">
        <w:rPr>
          <w:sz w:val="28"/>
          <w:szCs w:val="28"/>
        </w:rPr>
        <w:t xml:space="preserve"> – «Придумываем вопросы для взрослых» - </w:t>
      </w:r>
      <w:r w:rsidR="00071D80">
        <w:rPr>
          <w:sz w:val="28"/>
          <w:szCs w:val="28"/>
        </w:rPr>
        <w:t xml:space="preserve">воспитатель проводит с детьми беседу: Кем ты хочешь стать, когда вырастешь? Почему? Где мы можем узнать о профессиях поподробнее? Вам интересно узнать, где работают ваши родители? Как об этом узнать? Подумайте, о чем бы </w:t>
      </w:r>
      <w:r w:rsidR="008E51A1">
        <w:rPr>
          <w:sz w:val="28"/>
          <w:szCs w:val="28"/>
        </w:rPr>
        <w:t>вам хотелось спросить родителей, а я буду записывать ваши вопросы.</w:t>
      </w:r>
      <w:r w:rsidR="00687509">
        <w:rPr>
          <w:sz w:val="28"/>
          <w:szCs w:val="28"/>
        </w:rPr>
        <w:t xml:space="preserve"> Помимо </w:t>
      </w:r>
      <w:r w:rsidR="00E00F33">
        <w:rPr>
          <w:sz w:val="28"/>
          <w:szCs w:val="28"/>
        </w:rPr>
        <w:t xml:space="preserve">обычных </w:t>
      </w:r>
      <w:r w:rsidR="00687509">
        <w:rPr>
          <w:sz w:val="28"/>
          <w:szCs w:val="28"/>
        </w:rPr>
        <w:t>вопросов</w:t>
      </w:r>
      <w:r w:rsidR="00B561A7">
        <w:rPr>
          <w:sz w:val="28"/>
          <w:szCs w:val="28"/>
        </w:rPr>
        <w:t>, которые предлагали воспитанники,</w:t>
      </w:r>
      <w:r w:rsidR="00CE1CDD">
        <w:rPr>
          <w:sz w:val="28"/>
          <w:szCs w:val="28"/>
        </w:rPr>
        <w:t xml:space="preserve"> </w:t>
      </w:r>
      <w:r w:rsidR="00687509">
        <w:rPr>
          <w:sz w:val="28"/>
          <w:szCs w:val="28"/>
        </w:rPr>
        <w:t xml:space="preserve"> были</w:t>
      </w:r>
      <w:r w:rsidR="00872C3F">
        <w:rPr>
          <w:sz w:val="28"/>
          <w:szCs w:val="28"/>
        </w:rPr>
        <w:t xml:space="preserve"> </w:t>
      </w:r>
      <w:r w:rsidR="00E00F33">
        <w:rPr>
          <w:sz w:val="28"/>
          <w:szCs w:val="28"/>
        </w:rPr>
        <w:t>и такие</w:t>
      </w:r>
      <w:r w:rsidR="00872C3F">
        <w:rPr>
          <w:sz w:val="28"/>
          <w:szCs w:val="28"/>
        </w:rPr>
        <w:t>: У тебя строгий</w:t>
      </w:r>
      <w:r w:rsidR="000E609E">
        <w:rPr>
          <w:sz w:val="28"/>
          <w:szCs w:val="28"/>
        </w:rPr>
        <w:t xml:space="preserve"> начальник? </w:t>
      </w:r>
      <w:r w:rsidR="00687509">
        <w:rPr>
          <w:sz w:val="28"/>
          <w:szCs w:val="28"/>
        </w:rPr>
        <w:t>С каким настроением ты ходишь на работу?</w:t>
      </w:r>
      <w:r w:rsidR="000E609E">
        <w:rPr>
          <w:sz w:val="28"/>
          <w:szCs w:val="28"/>
        </w:rPr>
        <w:t xml:space="preserve"> </w:t>
      </w:r>
      <w:r w:rsidR="00687509">
        <w:rPr>
          <w:sz w:val="28"/>
          <w:szCs w:val="28"/>
        </w:rPr>
        <w:t>А люди у тебя на работе хорошие?</w:t>
      </w:r>
      <w:r w:rsidR="000E609E">
        <w:rPr>
          <w:sz w:val="28"/>
          <w:szCs w:val="28"/>
        </w:rPr>
        <w:t xml:space="preserve"> </w:t>
      </w:r>
      <w:r w:rsidR="00687509">
        <w:rPr>
          <w:sz w:val="28"/>
          <w:szCs w:val="28"/>
        </w:rPr>
        <w:t xml:space="preserve"> </w:t>
      </w:r>
    </w:p>
    <w:p w:rsidR="00287021" w:rsidRDefault="00D15731" w:rsidP="00C61A6E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На втором</w:t>
      </w:r>
      <w:r w:rsidR="00687509">
        <w:rPr>
          <w:sz w:val="28"/>
          <w:szCs w:val="28"/>
        </w:rPr>
        <w:t xml:space="preserve"> этап</w:t>
      </w:r>
      <w:r>
        <w:rPr>
          <w:sz w:val="28"/>
          <w:szCs w:val="28"/>
        </w:rPr>
        <w:t xml:space="preserve">е </w:t>
      </w:r>
      <w:r w:rsidR="00687509">
        <w:rPr>
          <w:sz w:val="28"/>
          <w:szCs w:val="28"/>
        </w:rPr>
        <w:t xml:space="preserve"> – «Первое интервью»</w:t>
      </w:r>
      <w:r w:rsidR="00EF19EE">
        <w:rPr>
          <w:sz w:val="28"/>
          <w:szCs w:val="28"/>
        </w:rPr>
        <w:t xml:space="preserve"> (</w:t>
      </w:r>
      <w:r w:rsidR="00687509">
        <w:rPr>
          <w:sz w:val="28"/>
          <w:szCs w:val="28"/>
        </w:rPr>
        <w:t>подготовка или репетиция  встречи с родителями</w:t>
      </w:r>
      <w:r w:rsidR="00EF19EE">
        <w:rPr>
          <w:sz w:val="28"/>
          <w:szCs w:val="28"/>
        </w:rPr>
        <w:t>)</w:t>
      </w:r>
      <w:r>
        <w:rPr>
          <w:sz w:val="28"/>
          <w:szCs w:val="28"/>
        </w:rPr>
        <w:t xml:space="preserve"> -  дети задавали вопросы мн</w:t>
      </w:r>
      <w:r w:rsidR="00B62110">
        <w:rPr>
          <w:sz w:val="28"/>
          <w:szCs w:val="28"/>
        </w:rPr>
        <w:t>е, старшему воспи</w:t>
      </w:r>
      <w:r>
        <w:rPr>
          <w:sz w:val="28"/>
          <w:szCs w:val="28"/>
        </w:rPr>
        <w:t>тателю</w:t>
      </w:r>
      <w:r w:rsidR="00687509">
        <w:rPr>
          <w:sz w:val="28"/>
          <w:szCs w:val="28"/>
        </w:rPr>
        <w:t xml:space="preserve">. Было очень </w:t>
      </w:r>
      <w:proofErr w:type="gramStart"/>
      <w:r w:rsidR="00687509">
        <w:rPr>
          <w:sz w:val="28"/>
          <w:szCs w:val="28"/>
        </w:rPr>
        <w:lastRenderedPageBreak/>
        <w:t>интересно</w:t>
      </w:r>
      <w:proofErr w:type="gramEnd"/>
      <w:r w:rsidR="00687509">
        <w:rPr>
          <w:sz w:val="28"/>
          <w:szCs w:val="28"/>
        </w:rPr>
        <w:t xml:space="preserve"> и я с удоволь</w:t>
      </w:r>
      <w:r w:rsidR="00B62110">
        <w:rPr>
          <w:sz w:val="28"/>
          <w:szCs w:val="28"/>
        </w:rPr>
        <w:t>ствием отвечала на их вопросы. И на последнем</w:t>
      </w:r>
      <w:r w:rsidR="00687509">
        <w:rPr>
          <w:sz w:val="28"/>
          <w:szCs w:val="28"/>
        </w:rPr>
        <w:t xml:space="preserve"> этап</w:t>
      </w:r>
      <w:r w:rsidR="00B62110">
        <w:rPr>
          <w:sz w:val="28"/>
          <w:szCs w:val="28"/>
        </w:rPr>
        <w:t>е</w:t>
      </w:r>
      <w:r w:rsidR="00687509">
        <w:rPr>
          <w:sz w:val="28"/>
          <w:szCs w:val="28"/>
        </w:rPr>
        <w:t xml:space="preserve"> –</w:t>
      </w:r>
      <w:proofErr w:type="gramStart"/>
      <w:r w:rsidR="00687509">
        <w:rPr>
          <w:sz w:val="28"/>
          <w:szCs w:val="28"/>
        </w:rPr>
        <w:t>«С</w:t>
      </w:r>
      <w:proofErr w:type="gramEnd"/>
      <w:r w:rsidR="00687509">
        <w:rPr>
          <w:sz w:val="28"/>
          <w:szCs w:val="28"/>
        </w:rPr>
        <w:t>вободный микрофон»</w:t>
      </w:r>
      <w:r w:rsidR="00B62110">
        <w:rPr>
          <w:sz w:val="28"/>
          <w:szCs w:val="28"/>
        </w:rPr>
        <w:t xml:space="preserve"> - </w:t>
      </w:r>
      <w:r w:rsidR="00B561A7">
        <w:rPr>
          <w:sz w:val="28"/>
          <w:szCs w:val="28"/>
        </w:rPr>
        <w:t xml:space="preserve"> дети на встрече с родителями задавали вопросы, подготовленные ими же на первом этапе. </w:t>
      </w:r>
      <w:r w:rsidR="000E609E">
        <w:rPr>
          <w:sz w:val="28"/>
          <w:szCs w:val="28"/>
        </w:rPr>
        <w:t xml:space="preserve">И если раньше в этом участвовали только активные родители, то сейчас  приходят </w:t>
      </w:r>
      <w:r w:rsidR="00EF19EE">
        <w:rPr>
          <w:sz w:val="28"/>
          <w:szCs w:val="28"/>
        </w:rPr>
        <w:t>на встречи даже самые пассивные, а также бабушки и дедушки.</w:t>
      </w:r>
    </w:p>
    <w:p w:rsidR="00F2646A" w:rsidRPr="00C30B50" w:rsidRDefault="00C30B50" w:rsidP="00F2646A">
      <w:pPr>
        <w:spacing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C30B5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4</w:t>
      </w:r>
      <w:r w:rsidR="00B62110" w:rsidRPr="00C30B5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-5 </w:t>
      </w:r>
      <w:r w:rsidR="00B62110" w:rsidRPr="00C30B5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слайд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ы</w:t>
      </w:r>
      <w:r w:rsidR="00B62110" w:rsidRPr="00C30B5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: социальные партнеры</w:t>
      </w:r>
      <w:r w:rsidR="00993E8C" w:rsidRPr="00C30B5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F2646A" w:rsidRPr="00C30B5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(фото</w:t>
      </w:r>
      <w:r w:rsidR="009765CE" w:rsidRPr="00C30B5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зданий с надписью</w:t>
      </w:r>
      <w:r w:rsidR="00F2646A" w:rsidRPr="00C30B5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)</w:t>
      </w:r>
      <w:r w:rsidR="00F2646A" w:rsidRPr="00C30B5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ab/>
      </w:r>
    </w:p>
    <w:p w:rsidR="007747FA" w:rsidRDefault="007747FA" w:rsidP="00B561A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условий формирования у дошкольников базовых знаний о профессиях является единое образовательное пространство социума и ДОО.</w:t>
      </w:r>
    </w:p>
    <w:p w:rsidR="00B561A7" w:rsidRDefault="00EF19EE" w:rsidP="00B561A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Наша работа </w:t>
      </w:r>
      <w:r w:rsidR="00CA02B9">
        <w:rPr>
          <w:rFonts w:ascii="Times New Roman" w:hAnsi="Times New Roman" w:cs="Times New Roman"/>
          <w:sz w:val="28"/>
          <w:szCs w:val="28"/>
        </w:rPr>
        <w:t xml:space="preserve"> выходит за рамки детского сада. Мы </w:t>
      </w:r>
      <w:r w:rsidR="00B56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тесно взаимодействуем</w:t>
      </w:r>
      <w:r w:rsidR="00F26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774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</w:t>
      </w:r>
      <w:r w:rsidR="00F26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 </w:t>
      </w:r>
      <w:r w:rsidR="00774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предприятия</w:t>
      </w:r>
      <w:r w:rsidR="00F2646A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="00774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города.</w:t>
      </w:r>
      <w:r w:rsidR="00F2646A" w:rsidRPr="00F26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646A" w:rsidRPr="003B772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Сотрудничество с каждым учреждением строится на договорной основе с определением конкретных задач по развитию ребенка и конкретной деятельности.</w:t>
      </w:r>
      <w:r w:rsidR="00CA0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нашими пос</w:t>
      </w:r>
      <w:r w:rsidR="00B561A7">
        <w:rPr>
          <w:rFonts w:ascii="Times New Roman" w:eastAsia="Times New Roman" w:hAnsi="Times New Roman" w:cs="Times New Roman"/>
          <w:sz w:val="28"/>
          <w:szCs w:val="28"/>
          <w:lang w:eastAsia="ru-RU"/>
        </w:rPr>
        <w:t>тоянными социальными</w:t>
      </w:r>
      <w:r w:rsidR="00CA0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партнерами </w:t>
      </w:r>
    </w:p>
    <w:p w:rsidR="00F2646A" w:rsidRPr="00CA02B9" w:rsidRDefault="00B561A7" w:rsidP="00B561A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02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заключены длительные договора</w:t>
      </w:r>
      <w:r w:rsidR="00C30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340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год, совместно составлен план работы. С остальны</w:t>
      </w:r>
      <w:r w:rsidR="0039312F">
        <w:rPr>
          <w:rFonts w:ascii="Times New Roman" w:eastAsia="Times New Roman" w:hAnsi="Times New Roman" w:cs="Times New Roman"/>
          <w:sz w:val="28"/>
          <w:szCs w:val="28"/>
          <w:lang w:eastAsia="ru-RU"/>
        </w:rPr>
        <w:t>ми учреждениями, организациями</w:t>
      </w:r>
      <w:r w:rsidR="00340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312F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предприятиями</w:t>
      </w:r>
      <w:r w:rsidR="00340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заключаем разовые договора по мере необходимости. </w:t>
      </w:r>
    </w:p>
    <w:p w:rsidR="009765CE" w:rsidRPr="00C30B50" w:rsidRDefault="00C30B50" w:rsidP="009765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6 </w:t>
      </w:r>
      <w:r w:rsidR="00B62110" w:rsidRPr="00C30B5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с</w:t>
      </w:r>
      <w:r w:rsidR="009765CE" w:rsidRPr="00C30B5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лайд</w:t>
      </w:r>
      <w:r w:rsidR="00B62110" w:rsidRPr="00C30B5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:</w:t>
      </w:r>
      <w:r w:rsidR="00C32808" w:rsidRPr="00C30B5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принципы</w:t>
      </w:r>
    </w:p>
    <w:p w:rsidR="009765CE" w:rsidRPr="00C30B50" w:rsidRDefault="009765CE" w:rsidP="009765C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C30B5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добровольность сторон</w:t>
      </w:r>
    </w:p>
    <w:p w:rsidR="009765CE" w:rsidRPr="00C30B50" w:rsidRDefault="009765CE" w:rsidP="009765C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C30B5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уважение интересов друг друга</w:t>
      </w:r>
    </w:p>
    <w:p w:rsidR="009765CE" w:rsidRPr="00C30B50" w:rsidRDefault="009765CE" w:rsidP="009765C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C30B5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соблюдение законов и иных нормативных актов</w:t>
      </w:r>
    </w:p>
    <w:p w:rsidR="009765CE" w:rsidRPr="00C30B50" w:rsidRDefault="009765CE" w:rsidP="009765C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C30B5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сохранения имиджа учреждения в обществе</w:t>
      </w:r>
    </w:p>
    <w:p w:rsidR="009765CE" w:rsidRPr="00C30B50" w:rsidRDefault="009765CE" w:rsidP="009765C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C30B5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обязательность исполнения договоренности</w:t>
      </w:r>
    </w:p>
    <w:p w:rsidR="007747FA" w:rsidRPr="001D57A1" w:rsidRDefault="007747FA" w:rsidP="0039312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774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Взаимодействие с социумом базируется на </w:t>
      </w:r>
      <w:r w:rsidR="00CE1C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принципах, представленных перед Вами.</w:t>
      </w:r>
      <w:r w:rsidRPr="00774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2646A" w:rsidRDefault="003B772B" w:rsidP="003931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72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Работая в таких условиях, мы создаём возможность расширять культурно-образовательную среду,</w:t>
      </w:r>
      <w:r w:rsidR="00340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получая определенные положительные</w:t>
      </w:r>
      <w:r w:rsidRPr="003B7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эффект</w:t>
      </w:r>
      <w:r w:rsidR="0034066A">
        <w:rPr>
          <w:rFonts w:ascii="Times New Roman" w:eastAsia="Times New Roman" w:hAnsi="Times New Roman" w:cs="Times New Roman"/>
          <w:sz w:val="28"/>
          <w:szCs w:val="28"/>
          <w:lang w:eastAsia="ru-RU"/>
        </w:rPr>
        <w:t>ы образовательной деятельности, жизнь детей и всех участников образовательных отношений становится насыщенной, яркой и необычной.</w:t>
      </w:r>
    </w:p>
    <w:p w:rsidR="00C30B50" w:rsidRDefault="00C30B50" w:rsidP="007747FA">
      <w:pPr>
        <w:spacing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050905" w:rsidRPr="00C30B50" w:rsidRDefault="00C30B50" w:rsidP="007747FA">
      <w:pPr>
        <w:spacing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7 - 17</w:t>
      </w:r>
      <w:r w:rsidR="00B62110" w:rsidRPr="00C30B5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с</w:t>
      </w:r>
      <w:r w:rsidR="00F2646A" w:rsidRPr="00C30B5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лайд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ы</w:t>
      </w:r>
      <w:r w:rsidR="00F2646A" w:rsidRPr="00C30B5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: фото экскурсий</w:t>
      </w:r>
    </w:p>
    <w:p w:rsidR="0039312F" w:rsidRDefault="003B772B" w:rsidP="0039312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Предметом взаимодействия и сотрудничества является ребенок, его интересы, заботы о том, чтобы каждое педагогическое воздействие, оказанное на него, было грамотным, профессиональным и безопасным. </w:t>
      </w:r>
      <w:r w:rsidR="007747FA" w:rsidRPr="0039312F">
        <w:rPr>
          <w:rFonts w:ascii="Times New Roman" w:hAnsi="Times New Roman" w:cs="Times New Roman"/>
          <w:sz w:val="28"/>
          <w:szCs w:val="28"/>
        </w:rPr>
        <w:t>Роль взрослого – создать зо</w:t>
      </w:r>
      <w:r w:rsidR="0039312F">
        <w:rPr>
          <w:rFonts w:ascii="Times New Roman" w:hAnsi="Times New Roman" w:cs="Times New Roman"/>
          <w:sz w:val="28"/>
          <w:szCs w:val="28"/>
        </w:rPr>
        <w:t>ну ближайшего развития ребенка</w:t>
      </w:r>
      <w:proofErr w:type="gramStart"/>
      <w:r w:rsidR="0039312F">
        <w:rPr>
          <w:rFonts w:ascii="Times New Roman" w:hAnsi="Times New Roman" w:cs="Times New Roman"/>
          <w:sz w:val="28"/>
          <w:szCs w:val="28"/>
        </w:rPr>
        <w:t xml:space="preserve"> </w:t>
      </w:r>
      <w:r w:rsidR="007747FA" w:rsidRPr="0039312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77F6D" w:rsidRPr="00393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77F6D" w:rsidRDefault="00D77F6D" w:rsidP="0039312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1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 работы нашего детско</w:t>
      </w:r>
      <w:r w:rsidR="00393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сада </w:t>
      </w:r>
      <w:r w:rsidRPr="00393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показывает, что </w:t>
      </w:r>
      <w:r w:rsidR="0039312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сотрудничество</w:t>
      </w:r>
      <w:r w:rsidR="00F4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социумом становится взаимовыгодным: для образовательной организации - </w:t>
      </w:r>
      <w:r w:rsidR="00393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делает успешной подготовку </w:t>
      </w:r>
      <w:r w:rsidR="00B62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воспитанников </w:t>
      </w:r>
      <w:r w:rsidR="00393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школьному обучению, оптимизирует взаимодействие взрослого и дошкольника, способствует успешной социализации личности дошкольника, </w:t>
      </w:r>
      <w:r w:rsidR="001F1889" w:rsidRPr="001F1889">
        <w:rPr>
          <w:rFonts w:ascii="Times New Roman" w:hAnsi="Times New Roman" w:cs="Times New Roman"/>
          <w:sz w:val="28"/>
          <w:szCs w:val="28"/>
        </w:rPr>
        <w:t xml:space="preserve">сохранению и </w:t>
      </w:r>
      <w:r w:rsidR="00993E8C">
        <w:rPr>
          <w:rFonts w:ascii="Times New Roman" w:hAnsi="Times New Roman" w:cs="Times New Roman"/>
          <w:sz w:val="28"/>
          <w:szCs w:val="28"/>
        </w:rPr>
        <w:t>укреплению здоровья</w:t>
      </w:r>
      <w:r w:rsidR="001F1889" w:rsidRPr="001F1889">
        <w:rPr>
          <w:rFonts w:ascii="Times New Roman" w:hAnsi="Times New Roman" w:cs="Times New Roman"/>
          <w:sz w:val="28"/>
          <w:szCs w:val="28"/>
        </w:rPr>
        <w:t xml:space="preserve">, </w:t>
      </w:r>
      <w:r w:rsidR="0039312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дает возможность реализации личностно-ориентированного</w:t>
      </w:r>
      <w:r w:rsidR="00F4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 к воспитаннику, совершенствует профессиональную компетентность педагога</w:t>
      </w:r>
      <w:r w:rsidR="001F1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4778D">
        <w:rPr>
          <w:rFonts w:ascii="Times New Roman" w:hAnsi="Times New Roman" w:cs="Times New Roman"/>
          <w:sz w:val="28"/>
          <w:szCs w:val="28"/>
        </w:rPr>
        <w:t>улучшает материально-техническую базу</w:t>
      </w:r>
      <w:r w:rsidR="001F1889" w:rsidRPr="001F1889">
        <w:rPr>
          <w:rFonts w:ascii="Times New Roman" w:hAnsi="Times New Roman" w:cs="Times New Roman"/>
          <w:sz w:val="28"/>
          <w:szCs w:val="28"/>
        </w:rPr>
        <w:t xml:space="preserve"> ДО</w:t>
      </w:r>
      <w:proofErr w:type="gramStart"/>
      <w:r w:rsidR="001F1889" w:rsidRPr="001F1889">
        <w:rPr>
          <w:rFonts w:ascii="Times New Roman" w:hAnsi="Times New Roman" w:cs="Times New Roman"/>
          <w:sz w:val="28"/>
          <w:szCs w:val="28"/>
        </w:rPr>
        <w:t>О</w:t>
      </w:r>
      <w:r w:rsidR="001F1889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1F1889">
        <w:rPr>
          <w:rFonts w:ascii="Times New Roman" w:hAnsi="Times New Roman" w:cs="Times New Roman"/>
          <w:sz w:val="28"/>
          <w:szCs w:val="28"/>
        </w:rPr>
        <w:t>в виде спонсорской помощи)</w:t>
      </w:r>
      <w:r w:rsidR="00F4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для социальных партнеров </w:t>
      </w:r>
      <w:r w:rsidR="001F188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F4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778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повышает</w:t>
      </w:r>
      <w:r w:rsidR="001F1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имидж</w:t>
      </w:r>
      <w:r w:rsidR="0064778D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создает рекламу</w:t>
      </w:r>
      <w:r w:rsidR="001F1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4778D">
        <w:rPr>
          <w:rFonts w:ascii="Times New Roman" w:eastAsia="Times New Roman" w:hAnsi="Times New Roman" w:cs="Times New Roman"/>
          <w:sz w:val="28"/>
          <w:szCs w:val="28"/>
          <w:lang w:eastAsia="ru-RU"/>
        </w:rPr>
        <w:t>дает возможность участия</w:t>
      </w:r>
      <w:r w:rsidR="001F1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воспитанников с творческими номерами в праздничных мероприятиях учреждений и предприятий. </w:t>
      </w:r>
    </w:p>
    <w:p w:rsidR="001F1889" w:rsidRDefault="0064778D" w:rsidP="0039312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Систематически взаимодействуя</w:t>
      </w:r>
      <w:r w:rsidR="001F1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социа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льными партнерами, мы стали</w:t>
      </w:r>
      <w:r w:rsidR="001F1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друзьями, </w:t>
      </w:r>
    </w:p>
    <w:p w:rsidR="001F1889" w:rsidRDefault="001F1889" w:rsidP="0039312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1889" w:rsidRDefault="0064778D" w:rsidP="0064778D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приглашаем к нам</w:t>
      </w:r>
      <w:r w:rsidR="001F1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детский сад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различные </w:t>
      </w:r>
      <w:r w:rsidR="001F188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праздники, поздравляем их с профессиональными праздниками.</w:t>
      </w:r>
    </w:p>
    <w:p w:rsidR="009765CE" w:rsidRPr="00C30B50" w:rsidRDefault="00C30B50" w:rsidP="00ED0E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18</w:t>
      </w:r>
      <w:r w:rsidR="00B62110" w:rsidRPr="00C30B5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с</w:t>
      </w:r>
      <w:r w:rsidR="006D5651" w:rsidRPr="00C30B5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лайд</w:t>
      </w:r>
      <w:r w:rsidR="009765CE" w:rsidRPr="00C30B5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:</w:t>
      </w:r>
      <w:r w:rsidR="006D5651" w:rsidRPr="00C30B5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 </w:t>
      </w:r>
      <w:r w:rsidR="009765CE" w:rsidRPr="00C30B5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формы сотрудничества</w:t>
      </w:r>
      <w:r w:rsidR="006C714C" w:rsidRPr="00C30B5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: экскурсии, интерактивные экскурсии, конкурсы, викторины,</w:t>
      </w:r>
      <w:r w:rsidR="00ED0EBB" w:rsidRPr="00C30B5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6C714C" w:rsidRPr="00C30B5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смотры, выставки, мастер-классы,  практикумы, интерактивные площадки  в рамках районных и даже межрегиональных праздниках</w:t>
      </w:r>
      <w:r w:rsidR="00C33334" w:rsidRPr="00C30B5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, встречи с интересными людьми и т.д.</w:t>
      </w:r>
      <w:proofErr w:type="gramEnd"/>
    </w:p>
    <w:p w:rsidR="00ED0EBB" w:rsidRPr="00ED0EBB" w:rsidRDefault="00ED0EBB" w:rsidP="00ED0E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Выбор наиболее оптимальных для нас форм,  раскрывающих творческий потенциал участников, опирается на несколько факторов:   </w:t>
      </w:r>
    </w:p>
    <w:p w:rsidR="00ED0EBB" w:rsidRPr="009765CE" w:rsidRDefault="00ED0EBB" w:rsidP="00ED0EB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5C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 интересов и склонностей, творческих предпочтений  детей;</w:t>
      </w:r>
    </w:p>
    <w:p w:rsidR="00ED0EBB" w:rsidRPr="009765CE" w:rsidRDefault="00ED0EBB" w:rsidP="00ED0EB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5C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реальное сопоставление своих возможностей с предлагаемыми условиями проведения;</w:t>
      </w:r>
    </w:p>
    <w:p w:rsidR="00ED0EBB" w:rsidRPr="009765CE" w:rsidRDefault="00ED0EBB" w:rsidP="00ED0EB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5C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тематики мероприятия возрастным особенностям детей;</w:t>
      </w:r>
    </w:p>
    <w:p w:rsidR="00ED0EBB" w:rsidRDefault="00ED0EBB" w:rsidP="003B772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5CE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смежность темы выставки</w:t>
      </w:r>
      <w:r w:rsidR="00C32808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конкурса с тематическим планированием, социальной действительностью</w:t>
      </w:r>
      <w:r w:rsidRPr="009765CE">
        <w:rPr>
          <w:rFonts w:ascii="Times New Roman" w:eastAsia="Times New Roman" w:hAnsi="Times New Roman" w:cs="Times New Roman"/>
          <w:sz w:val="28"/>
          <w:szCs w:val="28"/>
          <w:lang w:eastAsia="ru-RU"/>
        </w:rPr>
        <w:t>, окружающей ребенка-дошкольника.</w:t>
      </w:r>
    </w:p>
    <w:p w:rsidR="00C33334" w:rsidRPr="00C30B50" w:rsidRDefault="00C30B50" w:rsidP="00C33334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19</w:t>
      </w:r>
      <w:r w:rsidR="00C33334" w:rsidRPr="00C30B5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слайд: </w:t>
      </w:r>
      <w:r w:rsidR="00B62110" w:rsidRPr="00C30B5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фото сюжетно-ролевых игр</w:t>
      </w:r>
      <w:r w:rsidR="00C33334" w:rsidRPr="00C30B5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детей</w:t>
      </w:r>
    </w:p>
    <w:p w:rsidR="00296ABF" w:rsidRDefault="009765CE" w:rsidP="009765CE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B84">
        <w:rPr>
          <w:rFonts w:ascii="Times New Roman" w:eastAsia="Times New Roman" w:hAnsi="Times New Roman" w:cs="Times New Roman"/>
          <w:sz w:val="28"/>
          <w:szCs w:val="28"/>
          <w:lang w:eastAsia="ru-RU"/>
        </w:rPr>
        <w:t>Яркие впечатления, полученные  деть</w:t>
      </w:r>
      <w:r w:rsidR="000749F6">
        <w:rPr>
          <w:rFonts w:ascii="Times New Roman" w:eastAsia="Times New Roman" w:hAnsi="Times New Roman" w:cs="Times New Roman"/>
          <w:sz w:val="28"/>
          <w:szCs w:val="28"/>
          <w:lang w:eastAsia="ru-RU"/>
        </w:rPr>
        <w:t>ми  в процессе деятельности:</w:t>
      </w:r>
      <w:r w:rsidRPr="004A4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экскурсии, наблюдения, встречи с представителями профес</w:t>
      </w:r>
      <w:r w:rsidR="00C33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сий, </w:t>
      </w:r>
      <w:r w:rsidRPr="004A4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развлечения, </w:t>
      </w:r>
      <w:r w:rsidR="00074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существенно обогащают</w:t>
      </w:r>
      <w:r w:rsidRPr="004A4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игровую деятельность, которая является зеркалом развития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нутреннего мира детей. </w:t>
      </w:r>
      <w:r w:rsidR="00C3333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</w:t>
      </w:r>
      <w:r w:rsidR="00074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33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экскурсии  в библиотеку, пусть многие еще не умеют читать и писать, внесли в сюж</w:t>
      </w:r>
      <w:r w:rsidR="000749F6">
        <w:rPr>
          <w:rFonts w:ascii="Times New Roman" w:eastAsia="Times New Roman" w:hAnsi="Times New Roman" w:cs="Times New Roman"/>
          <w:sz w:val="28"/>
          <w:szCs w:val="28"/>
          <w:lang w:eastAsia="ru-RU"/>
        </w:rPr>
        <w:t>етно-ролевую</w:t>
      </w:r>
      <w:r w:rsidR="00C33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игру новое: стали заполнять формуляры читателей своими условными обозначениями. А после экскурсии в столярные мастерские политехникума, где они видели изготовление </w:t>
      </w:r>
      <w:r w:rsidR="00F654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мебели, </w:t>
      </w:r>
      <w:r w:rsidR="00C3333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деревянной посуды, которую им же подарили ра</w:t>
      </w:r>
      <w:r w:rsidR="00452BFB">
        <w:rPr>
          <w:rFonts w:ascii="Times New Roman" w:eastAsia="Times New Roman" w:hAnsi="Times New Roman" w:cs="Times New Roman"/>
          <w:sz w:val="28"/>
          <w:szCs w:val="28"/>
          <w:lang w:eastAsia="ru-RU"/>
        </w:rPr>
        <w:t>бочие, девочки</w:t>
      </w:r>
      <w:r w:rsidR="00296A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удовольствием </w:t>
      </w:r>
      <w:r w:rsidR="00452BFB">
        <w:rPr>
          <w:rFonts w:ascii="Times New Roman" w:eastAsia="Times New Roman" w:hAnsi="Times New Roman" w:cs="Times New Roman"/>
          <w:sz w:val="28"/>
          <w:szCs w:val="28"/>
          <w:lang w:eastAsia="ru-RU"/>
        </w:rPr>
        <w:t>ее раскрасили народными узорами, а мальчишки развернули сюжетно-ролевую игру «Столярная мастерская» - стали ремонтировать мебель.</w:t>
      </w:r>
      <w:r w:rsidR="00296A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548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интерактивной э</w:t>
      </w:r>
      <w:r w:rsidR="00121B74">
        <w:rPr>
          <w:rFonts w:ascii="Times New Roman" w:eastAsia="Times New Roman" w:hAnsi="Times New Roman" w:cs="Times New Roman"/>
          <w:sz w:val="28"/>
          <w:szCs w:val="28"/>
          <w:lang w:eastAsia="ru-RU"/>
        </w:rPr>
        <w:t>кскурсии в гимназию, где обучающиеся</w:t>
      </w:r>
      <w:r w:rsidR="00F654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старших классов показали занимательные опыты</w:t>
      </w:r>
      <w:r w:rsidR="00121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548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физике, а затем предложили</w:t>
      </w:r>
      <w:r w:rsidR="00121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дошкольникам самим поучаствовать в этом, дети стали больше времени проводить в игровом центре «Исследователи». </w:t>
      </w:r>
      <w:r w:rsidR="00296ABF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есть, у нас идет непрерывная цепочка деятельности – социум – детский сад, а это, мы считаем и есть единое образовательное пространство.</w:t>
      </w:r>
    </w:p>
    <w:p w:rsidR="00296ABF" w:rsidRDefault="00296ABF" w:rsidP="000749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 показывает, что о</w:t>
      </w:r>
      <w:r w:rsidRPr="003B772B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рганизация социокультурной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вязи между детским садом и </w:t>
      </w:r>
      <w:r w:rsidR="00074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предприятиями города </w:t>
      </w:r>
      <w:r w:rsidRPr="003B77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позволяет использовать максимум возможностей для развития интересов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етей</w:t>
      </w:r>
      <w:r w:rsidRPr="003B772B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решать многие образовательные задачи, тем самым, повышая качество образовательных услу</w:t>
      </w:r>
      <w:r w:rsidR="004474E1">
        <w:rPr>
          <w:rFonts w:ascii="Times New Roman" w:eastAsia="Times New Roman" w:hAnsi="Times New Roman" w:cs="Times New Roman"/>
          <w:sz w:val="28"/>
          <w:szCs w:val="28"/>
          <w:lang w:eastAsia="ru-RU"/>
        </w:rPr>
        <w:t>г и уровень реализации практико-ориентированного</w:t>
      </w:r>
      <w:r w:rsidRPr="003B7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образования.</w:t>
      </w:r>
    </w:p>
    <w:p w:rsidR="00296ABF" w:rsidRDefault="00C33334" w:rsidP="009765CE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65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Проводим</w:t>
      </w:r>
      <w:r w:rsidR="009765CE" w:rsidRPr="004A4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 </w:t>
      </w:r>
      <w:r w:rsidR="00296A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нами </w:t>
      </w:r>
      <w:r w:rsidR="009765CE" w:rsidRPr="004A4B84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="009765CE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бота в этом направлении позволяет</w:t>
      </w:r>
      <w:r w:rsidR="009765CE" w:rsidRPr="004A4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ненавязчиво подвести детей к важному выводу, что правильный выбор профессии определяет жизненный успех. Хорошая работа, интересная профессия - вели</w:t>
      </w:r>
      <w:r w:rsidR="000749F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кое благо, им следует дорожить, как, я уверена, дорожим все мы, присутствующие в этом зале.</w:t>
      </w:r>
    </w:p>
    <w:p w:rsidR="00DE6CB8" w:rsidRDefault="00296ABF" w:rsidP="00DE6CB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если наши воспитанники не </w:t>
      </w:r>
      <w:r w:rsidR="00BF74C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мог</w:t>
      </w:r>
      <w:r w:rsidR="00452BFB">
        <w:rPr>
          <w:rFonts w:ascii="Times New Roman" w:eastAsia="Times New Roman" w:hAnsi="Times New Roman" w:cs="Times New Roman"/>
          <w:sz w:val="28"/>
          <w:szCs w:val="28"/>
          <w:lang w:eastAsia="ru-RU"/>
        </w:rPr>
        <w:t>ут стать большой звездой,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они б</w:t>
      </w:r>
      <w:r w:rsidR="00452BFB">
        <w:rPr>
          <w:rFonts w:ascii="Times New Roman" w:eastAsia="Times New Roman" w:hAnsi="Times New Roman" w:cs="Times New Roman"/>
          <w:sz w:val="28"/>
          <w:szCs w:val="28"/>
          <w:lang w:eastAsia="ru-RU"/>
        </w:rPr>
        <w:t>удут маленькой, но яркой звездочкой</w:t>
      </w:r>
      <w:r w:rsidR="00DE6C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Главное, чтобы они нашли свое дело и постарались быть нужными. </w:t>
      </w:r>
      <w:r w:rsidR="009765CE" w:rsidRPr="004A4B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Профессионала, мастера</w:t>
      </w:r>
      <w:r w:rsidR="00976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своего дела</w:t>
      </w:r>
      <w:r w:rsidR="009765CE" w:rsidRPr="004A4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уважают люд</w:t>
      </w:r>
      <w:r w:rsidR="00DE6CB8">
        <w:rPr>
          <w:rFonts w:ascii="Times New Roman" w:eastAsia="Times New Roman" w:hAnsi="Times New Roman" w:cs="Times New Roman"/>
          <w:sz w:val="28"/>
          <w:szCs w:val="28"/>
          <w:lang w:eastAsia="ru-RU"/>
        </w:rPr>
        <w:t>и.</w:t>
      </w:r>
    </w:p>
    <w:p w:rsidR="00D15731" w:rsidRPr="00C30B50" w:rsidRDefault="00C30B50" w:rsidP="00DE6CB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20 слайд: </w:t>
      </w:r>
      <w:r w:rsidR="00D15731" w:rsidRPr="00C30B5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Спасибо за внимание!</w:t>
      </w:r>
    </w:p>
    <w:sectPr w:rsidR="00D15731" w:rsidRPr="00C30B50" w:rsidSect="00C32808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F1FBB"/>
    <w:multiLevelType w:val="multilevel"/>
    <w:tmpl w:val="F404B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4D10DE"/>
    <w:multiLevelType w:val="multilevel"/>
    <w:tmpl w:val="9B7ED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CE2398"/>
    <w:multiLevelType w:val="multilevel"/>
    <w:tmpl w:val="601C8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D51AD3"/>
    <w:multiLevelType w:val="multilevel"/>
    <w:tmpl w:val="807CA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0D05C85"/>
    <w:multiLevelType w:val="multilevel"/>
    <w:tmpl w:val="33384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1F1290D"/>
    <w:multiLevelType w:val="multilevel"/>
    <w:tmpl w:val="1C8CB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2C038BB"/>
    <w:multiLevelType w:val="multilevel"/>
    <w:tmpl w:val="547A3D68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7">
    <w:nsid w:val="454408F6"/>
    <w:multiLevelType w:val="multilevel"/>
    <w:tmpl w:val="D7627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7C33FAD"/>
    <w:multiLevelType w:val="multilevel"/>
    <w:tmpl w:val="17407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E054BFC"/>
    <w:multiLevelType w:val="multilevel"/>
    <w:tmpl w:val="81923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3115033"/>
    <w:multiLevelType w:val="multilevel"/>
    <w:tmpl w:val="EF4E1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42F0484"/>
    <w:multiLevelType w:val="multilevel"/>
    <w:tmpl w:val="F9166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9"/>
  </w:num>
  <w:num w:numId="6">
    <w:abstractNumId w:val="10"/>
  </w:num>
  <w:num w:numId="7">
    <w:abstractNumId w:val="11"/>
  </w:num>
  <w:num w:numId="8">
    <w:abstractNumId w:val="0"/>
  </w:num>
  <w:num w:numId="9">
    <w:abstractNumId w:val="8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3E89"/>
    <w:rsid w:val="00050905"/>
    <w:rsid w:val="00071D80"/>
    <w:rsid w:val="000749F6"/>
    <w:rsid w:val="000E609E"/>
    <w:rsid w:val="00121B74"/>
    <w:rsid w:val="00190D99"/>
    <w:rsid w:val="001D57A1"/>
    <w:rsid w:val="001F1889"/>
    <w:rsid w:val="00287021"/>
    <w:rsid w:val="00296ABF"/>
    <w:rsid w:val="002F0A6B"/>
    <w:rsid w:val="0034066A"/>
    <w:rsid w:val="0039312F"/>
    <w:rsid w:val="003B6DC1"/>
    <w:rsid w:val="003B772B"/>
    <w:rsid w:val="00413759"/>
    <w:rsid w:val="00434810"/>
    <w:rsid w:val="004451FD"/>
    <w:rsid w:val="004474E1"/>
    <w:rsid w:val="00452BFB"/>
    <w:rsid w:val="004A4B84"/>
    <w:rsid w:val="004E0567"/>
    <w:rsid w:val="005948E6"/>
    <w:rsid w:val="005C0CC9"/>
    <w:rsid w:val="005C3AA7"/>
    <w:rsid w:val="0064778D"/>
    <w:rsid w:val="00687509"/>
    <w:rsid w:val="006C0C99"/>
    <w:rsid w:val="006C714C"/>
    <w:rsid w:val="006D5651"/>
    <w:rsid w:val="00755A3F"/>
    <w:rsid w:val="007606E5"/>
    <w:rsid w:val="007747FA"/>
    <w:rsid w:val="00782641"/>
    <w:rsid w:val="007D3011"/>
    <w:rsid w:val="0080139B"/>
    <w:rsid w:val="00872C3F"/>
    <w:rsid w:val="00887CFE"/>
    <w:rsid w:val="008A3490"/>
    <w:rsid w:val="008E51A1"/>
    <w:rsid w:val="009144D6"/>
    <w:rsid w:val="00931B67"/>
    <w:rsid w:val="009765CE"/>
    <w:rsid w:val="00993E8C"/>
    <w:rsid w:val="009B3AEE"/>
    <w:rsid w:val="009C5A38"/>
    <w:rsid w:val="00A13E89"/>
    <w:rsid w:val="00A25231"/>
    <w:rsid w:val="00A47283"/>
    <w:rsid w:val="00B561A7"/>
    <w:rsid w:val="00B62110"/>
    <w:rsid w:val="00BB4C49"/>
    <w:rsid w:val="00BC7C96"/>
    <w:rsid w:val="00BF74C5"/>
    <w:rsid w:val="00C30B50"/>
    <w:rsid w:val="00C32508"/>
    <w:rsid w:val="00C32808"/>
    <w:rsid w:val="00C33334"/>
    <w:rsid w:val="00C61A6E"/>
    <w:rsid w:val="00C85165"/>
    <w:rsid w:val="00C9266A"/>
    <w:rsid w:val="00CA02B9"/>
    <w:rsid w:val="00CE1CDD"/>
    <w:rsid w:val="00D15731"/>
    <w:rsid w:val="00D50DE0"/>
    <w:rsid w:val="00D668D5"/>
    <w:rsid w:val="00D77F6D"/>
    <w:rsid w:val="00DE6CB8"/>
    <w:rsid w:val="00E00F33"/>
    <w:rsid w:val="00ED0EBB"/>
    <w:rsid w:val="00EF19EE"/>
    <w:rsid w:val="00F0520C"/>
    <w:rsid w:val="00F2646A"/>
    <w:rsid w:val="00F42F12"/>
    <w:rsid w:val="00F65481"/>
    <w:rsid w:val="00F84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8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2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87C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7CF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4B84"/>
    <w:pPr>
      <w:ind w:left="720"/>
      <w:contextualSpacing/>
    </w:pPr>
  </w:style>
  <w:style w:type="character" w:customStyle="1" w:styleId="NoSpacingChar">
    <w:name w:val="No Spacing Char"/>
    <w:basedOn w:val="a0"/>
    <w:link w:val="1"/>
    <w:locked/>
    <w:rsid w:val="002F0A6B"/>
    <w:rPr>
      <w:rFonts w:ascii="Calibri" w:hAnsi="Calibri" w:cs="Calibri"/>
    </w:rPr>
  </w:style>
  <w:style w:type="paragraph" w:customStyle="1" w:styleId="1">
    <w:name w:val="Без интервала1"/>
    <w:link w:val="NoSpacingChar"/>
    <w:rsid w:val="002F0A6B"/>
    <w:pPr>
      <w:spacing w:after="0" w:line="240" w:lineRule="auto"/>
    </w:pPr>
    <w:rPr>
      <w:rFonts w:ascii="Calibri" w:hAnsi="Calibri" w:cs="Calibri"/>
    </w:rPr>
  </w:style>
  <w:style w:type="paragraph" w:customStyle="1" w:styleId="c3">
    <w:name w:val="c3"/>
    <w:basedOn w:val="a"/>
    <w:rsid w:val="00755A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55A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92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87C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7CF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4B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1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3</Pages>
  <Words>1258</Words>
  <Characters>7174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Арт</dc:creator>
  <cp:lastModifiedBy>Алла</cp:lastModifiedBy>
  <cp:revision>16</cp:revision>
  <cp:lastPrinted>2017-08-09T11:50:00Z</cp:lastPrinted>
  <dcterms:created xsi:type="dcterms:W3CDTF">2017-08-08T16:38:00Z</dcterms:created>
  <dcterms:modified xsi:type="dcterms:W3CDTF">2017-10-12T10:57:00Z</dcterms:modified>
</cp:coreProperties>
</file>